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6EC3" w:rsidRPr="00DC46B5" w:rsidRDefault="00F06EC3" w:rsidP="00F06EC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DC46B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6962E78" wp14:editId="1A817DF3">
            <wp:extent cx="1909341" cy="7674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9622" cy="7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6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DC46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DC46B5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DC46B5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DC46B5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74C98A46" wp14:editId="72CA85B4">
            <wp:extent cx="2024473" cy="67733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6708" cy="6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C46B5">
        <w:rPr>
          <w:rStyle w:val="lev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Axe 1</w:t>
      </w:r>
      <w:r w:rsidRPr="00DC46B5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 </w:t>
      </w:r>
      <w:r w:rsidRPr="00DC46B5">
        <w:rPr>
          <w:rStyle w:val="lev"/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Variation et changement linguistiques</w:t>
      </w: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C46B5">
        <w:rPr>
          <w:rFonts w:ascii="Times New Roman" w:hAnsi="Times New Roman" w:cs="Times New Roman"/>
          <w:b/>
          <w:bCs/>
          <w:color w:val="000000" w:themeColor="text1"/>
        </w:rPr>
        <w:t>Séminaire de recherche 2025-2026</w:t>
      </w: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DC46B5">
        <w:rPr>
          <w:rFonts w:ascii="Times New Roman" w:hAnsi="Times New Roman" w:cs="Times New Roman"/>
          <w:b/>
          <w:bCs/>
          <w:color w:val="000000" w:themeColor="text1"/>
        </w:rPr>
        <w:t>Questions de méthodologie en linguistique</w:t>
      </w:r>
    </w:p>
    <w:p w:rsidR="00F06EC3" w:rsidRPr="00DC46B5" w:rsidRDefault="00F06EC3" w:rsidP="00F06EC3">
      <w:pPr>
        <w:jc w:val="center"/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Delphine Pasques</w:t>
      </w:r>
      <w:r w:rsidR="00951065" w:rsidRPr="00DC46B5">
        <w:rPr>
          <w:rFonts w:ascii="Times New Roman" w:hAnsi="Times New Roman" w:cs="Times New Roman"/>
          <w:color w:val="000000" w:themeColor="text1"/>
        </w:rPr>
        <w:t xml:space="preserve"> </w:t>
      </w:r>
    </w:p>
    <w:p w:rsidR="00F06EC3" w:rsidRPr="00DC46B5" w:rsidRDefault="00F06EC3" w:rsidP="00F06EC3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6EC3" w:rsidRPr="00DC46B5" w:rsidRDefault="00F06EC3" w:rsidP="00F06EC3">
      <w:pPr>
        <w:jc w:val="both"/>
        <w:rPr>
          <w:rFonts w:ascii="Times New Roman" w:hAnsi="Times New Roman" w:cs="Times New Roman"/>
          <w:color w:val="000000" w:themeColor="text1"/>
        </w:rPr>
      </w:pPr>
    </w:p>
    <w:p w:rsidR="00951065" w:rsidRPr="00DC46B5" w:rsidRDefault="00F06EC3" w:rsidP="00F06EC3">
      <w:pPr>
        <w:jc w:val="both"/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 xml:space="preserve">Ce séminaire de recherche est </w:t>
      </w:r>
      <w:r w:rsidR="000F5C8F" w:rsidRPr="00DC46B5">
        <w:rPr>
          <w:rFonts w:ascii="Times New Roman" w:hAnsi="Times New Roman" w:cs="Times New Roman"/>
          <w:color w:val="000000" w:themeColor="text1"/>
        </w:rPr>
        <w:t>consacré aux</w:t>
      </w:r>
      <w:r w:rsidRPr="00DC46B5">
        <w:rPr>
          <w:rFonts w:ascii="Times New Roman" w:hAnsi="Times New Roman" w:cs="Times New Roman"/>
          <w:color w:val="000000" w:themeColor="text1"/>
        </w:rPr>
        <w:t xml:space="preserve"> questions de méthodologie en linguistique historique et moderne</w:t>
      </w:r>
      <w:r w:rsidR="000F5C8F" w:rsidRPr="00DC46B5">
        <w:rPr>
          <w:rFonts w:ascii="Times New Roman" w:hAnsi="Times New Roman" w:cs="Times New Roman"/>
          <w:color w:val="000000" w:themeColor="text1"/>
        </w:rPr>
        <w:t>, dans le cadre de l’axe 1 du CeLiSo « </w:t>
      </w:r>
      <w:r w:rsidR="00EF5281" w:rsidRPr="00DC46B5">
        <w:rPr>
          <w:rFonts w:ascii="Times New Roman" w:hAnsi="Times New Roman" w:cs="Times New Roman"/>
          <w:color w:val="000000" w:themeColor="text1"/>
        </w:rPr>
        <w:t>V</w:t>
      </w:r>
      <w:r w:rsidR="000F5C8F" w:rsidRPr="00DC46B5">
        <w:rPr>
          <w:rFonts w:ascii="Times New Roman" w:hAnsi="Times New Roman" w:cs="Times New Roman"/>
          <w:color w:val="000000" w:themeColor="text1"/>
        </w:rPr>
        <w:t>ariation et/ou changement linguistique »</w:t>
      </w:r>
      <w:r w:rsidRPr="00DC46B5">
        <w:rPr>
          <w:rFonts w:ascii="Times New Roman" w:hAnsi="Times New Roman" w:cs="Times New Roman"/>
          <w:color w:val="000000" w:themeColor="text1"/>
        </w:rPr>
        <w:t xml:space="preserve">. </w:t>
      </w:r>
      <w:r w:rsidR="000F5C8F" w:rsidRPr="00DC46B5">
        <w:rPr>
          <w:rFonts w:ascii="Times New Roman" w:hAnsi="Times New Roman" w:cs="Times New Roman"/>
          <w:color w:val="000000" w:themeColor="text1"/>
        </w:rPr>
        <w:t xml:space="preserve">L’objectif est de proposer un lieu d’échange aux jeunes (et moins jeunes) chercheurs </w:t>
      </w:r>
      <w:r w:rsidR="00EF5281" w:rsidRPr="00DC46B5">
        <w:rPr>
          <w:rFonts w:ascii="Times New Roman" w:hAnsi="Times New Roman" w:cs="Times New Roman"/>
          <w:color w:val="000000" w:themeColor="text1"/>
        </w:rPr>
        <w:t xml:space="preserve">et chercheuses </w:t>
      </w:r>
      <w:r w:rsidR="000F5C8F" w:rsidRPr="00DC46B5">
        <w:rPr>
          <w:rFonts w:ascii="Times New Roman" w:hAnsi="Times New Roman" w:cs="Times New Roman"/>
          <w:color w:val="000000" w:themeColor="text1"/>
        </w:rPr>
        <w:t>en linguistique, quelle que soit la langue sur laquelle porte</w:t>
      </w:r>
      <w:r w:rsidR="00951065" w:rsidRPr="00DC46B5">
        <w:rPr>
          <w:rFonts w:ascii="Times New Roman" w:hAnsi="Times New Roman" w:cs="Times New Roman"/>
          <w:color w:val="000000" w:themeColor="text1"/>
        </w:rPr>
        <w:t>nt</w:t>
      </w:r>
      <w:r w:rsidR="000F5C8F" w:rsidRPr="00DC46B5">
        <w:rPr>
          <w:rFonts w:ascii="Times New Roman" w:hAnsi="Times New Roman" w:cs="Times New Roman"/>
          <w:color w:val="000000" w:themeColor="text1"/>
        </w:rPr>
        <w:t xml:space="preserve"> leurs travaux. N’hésitez pas à proposer un sujet d’exposé, que ce soit pour présenter un travail de recherche en cours, ou bien pour faire </w:t>
      </w:r>
      <w:r w:rsidR="00EF5281" w:rsidRPr="00DC46B5">
        <w:rPr>
          <w:rFonts w:ascii="Times New Roman" w:hAnsi="Times New Roman" w:cs="Times New Roman"/>
          <w:color w:val="000000" w:themeColor="text1"/>
        </w:rPr>
        <w:t>le</w:t>
      </w:r>
      <w:r w:rsidR="000F5C8F" w:rsidRPr="00DC46B5">
        <w:rPr>
          <w:rFonts w:ascii="Times New Roman" w:hAnsi="Times New Roman" w:cs="Times New Roman"/>
          <w:color w:val="000000" w:themeColor="text1"/>
        </w:rPr>
        <w:t xml:space="preserve"> compte-rendu d’un article ou d’une monographie qui vous a paru particulièrement stimulant(e). </w:t>
      </w:r>
      <w:r w:rsidR="00EF5281" w:rsidRPr="00DC46B5">
        <w:rPr>
          <w:rFonts w:ascii="Times New Roman" w:hAnsi="Times New Roman" w:cs="Times New Roman"/>
          <w:color w:val="000000" w:themeColor="text1"/>
        </w:rPr>
        <w:t>Dans ce séminaire</w:t>
      </w:r>
      <w:r w:rsidR="000F5C8F" w:rsidRPr="00DC46B5">
        <w:rPr>
          <w:rFonts w:ascii="Times New Roman" w:hAnsi="Times New Roman" w:cs="Times New Roman"/>
          <w:color w:val="000000" w:themeColor="text1"/>
        </w:rPr>
        <w:t xml:space="preserve">, l’accent sera mis sur les approches théoriques, les choix méthodologiques, les questions de terminologie, et plus généralement sur le niveau épistémologique : il s’agit de favoriser un regard critique sur nos pratiques de recherche, dans un cadre bienveillant et constructif. </w:t>
      </w:r>
    </w:p>
    <w:p w:rsidR="000F5C8F" w:rsidRPr="00DC46B5" w:rsidRDefault="000F5C8F" w:rsidP="00F06EC3">
      <w:pPr>
        <w:jc w:val="both"/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 xml:space="preserve">Le programme est fixé pour les deux premières séances (cf. ci-après), n’hésitez pas à me proposer un sujet d’exposé pour les séances </w:t>
      </w:r>
      <w:r w:rsidR="00EF5281" w:rsidRPr="00DC46B5">
        <w:rPr>
          <w:rFonts w:ascii="Times New Roman" w:hAnsi="Times New Roman" w:cs="Times New Roman"/>
          <w:color w:val="000000" w:themeColor="text1"/>
        </w:rPr>
        <w:t>à partir de janvier 2026</w:t>
      </w:r>
      <w:r w:rsidRPr="00DC46B5">
        <w:rPr>
          <w:rFonts w:ascii="Times New Roman" w:hAnsi="Times New Roman" w:cs="Times New Roman"/>
          <w:color w:val="000000" w:themeColor="text1"/>
        </w:rPr>
        <w:t xml:space="preserve"> (</w:t>
      </w:r>
      <w:hyperlink r:id="rId7" w:history="1">
        <w:r w:rsidRPr="00DC46B5">
          <w:rPr>
            <w:rStyle w:val="Lienhypertexte"/>
            <w:rFonts w:ascii="Times New Roman" w:hAnsi="Times New Roman" w:cs="Times New Roman"/>
            <w:color w:val="000000" w:themeColor="text1"/>
          </w:rPr>
          <w:t>delphine.pasques@gmail.com</w:t>
        </w:r>
      </w:hyperlink>
      <w:r w:rsidRPr="00DC46B5">
        <w:rPr>
          <w:rFonts w:ascii="Times New Roman" w:hAnsi="Times New Roman" w:cs="Times New Roman"/>
          <w:color w:val="000000" w:themeColor="text1"/>
        </w:rPr>
        <w:t>).</w:t>
      </w:r>
    </w:p>
    <w:p w:rsidR="000F5C8F" w:rsidRPr="00DC46B5" w:rsidRDefault="000F5C8F" w:rsidP="00F06EC3">
      <w:pPr>
        <w:jc w:val="both"/>
        <w:rPr>
          <w:rFonts w:ascii="Times New Roman" w:hAnsi="Times New Roman" w:cs="Times New Roman"/>
          <w:color w:val="000000" w:themeColor="text1"/>
        </w:rPr>
      </w:pPr>
    </w:p>
    <w:p w:rsidR="000F5C8F" w:rsidRPr="00DC46B5" w:rsidRDefault="00EF5281" w:rsidP="000F5C8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</w:pPr>
      <w:r w:rsidRPr="00DC46B5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>L</w:t>
      </w:r>
      <w:r w:rsidR="000F5C8F" w:rsidRPr="00DC46B5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 xml:space="preserve">e séminaire aura lieu de 14h à 16h, au centre Malesherbes et en distanciel, les </w:t>
      </w:r>
      <w:r w:rsidR="00951065" w:rsidRPr="00DC46B5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>vendredis suivants :</w:t>
      </w:r>
    </w:p>
    <w:p w:rsidR="000F5C8F" w:rsidRPr="00DC46B5" w:rsidRDefault="000F5C8F" w:rsidP="000F5C8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</w:pPr>
      <w:r w:rsidRPr="00DC46B5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>7/11, 12/12, 30/01, 27/02, 27/03, 17/04</w:t>
      </w:r>
    </w:p>
    <w:p w:rsidR="00F06EC3" w:rsidRDefault="00F06EC3">
      <w:pPr>
        <w:rPr>
          <w:rFonts w:ascii="Times New Roman" w:hAnsi="Times New Roman" w:cs="Times New Roman"/>
          <w:color w:val="000000" w:themeColor="text1"/>
        </w:rPr>
      </w:pPr>
    </w:p>
    <w:p w:rsidR="000A26C7" w:rsidRPr="00DC46B5" w:rsidRDefault="000A26C7">
      <w:pPr>
        <w:rPr>
          <w:rFonts w:ascii="Times New Roman" w:hAnsi="Times New Roman" w:cs="Times New Roman"/>
          <w:color w:val="000000" w:themeColor="text1"/>
        </w:rPr>
      </w:pPr>
    </w:p>
    <w:p w:rsidR="00F06EC3" w:rsidRPr="00DC46B5" w:rsidRDefault="00F06EC3" w:rsidP="000F5C8F">
      <w:pPr>
        <w:ind w:firstLine="708"/>
        <w:rPr>
          <w:rFonts w:ascii="Times New Roman" w:hAnsi="Times New Roman" w:cs="Times New Roman"/>
          <w:b/>
          <w:bCs/>
          <w:color w:val="000000" w:themeColor="text1"/>
        </w:rPr>
      </w:pPr>
      <w:r w:rsidRPr="00DC46B5">
        <w:rPr>
          <w:rFonts w:ascii="Times New Roman" w:hAnsi="Times New Roman" w:cs="Times New Roman"/>
          <w:b/>
          <w:bCs/>
          <w:color w:val="000000" w:themeColor="text1"/>
        </w:rPr>
        <w:t>Séance du 7 novembre</w:t>
      </w:r>
    </w:p>
    <w:p w:rsidR="00951065" w:rsidRPr="00DC46B5" w:rsidRDefault="00951065">
      <w:pPr>
        <w:rPr>
          <w:rFonts w:ascii="Times New Roman" w:hAnsi="Times New Roman" w:cs="Times New Roman"/>
          <w:color w:val="000000" w:themeColor="text1"/>
        </w:rPr>
      </w:pPr>
    </w:p>
    <w:p w:rsidR="00951065" w:rsidRPr="00DC46B5" w:rsidRDefault="000F5C8F">
      <w:pPr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Martin Etchart (Sorbonne Université, CeLiSo)</w:t>
      </w:r>
      <w:r w:rsidR="00951065" w:rsidRPr="00DC46B5">
        <w:rPr>
          <w:rFonts w:ascii="Times New Roman" w:hAnsi="Times New Roman" w:cs="Times New Roman"/>
          <w:color w:val="000000" w:themeColor="text1"/>
        </w:rPr>
        <w:t> </w:t>
      </w:r>
    </w:p>
    <w:p w:rsidR="000F5C8F" w:rsidRPr="00DC46B5" w:rsidRDefault="00951065">
      <w:pPr>
        <w:rPr>
          <w:rFonts w:ascii="Times New Roman" w:hAnsi="Times New Roman" w:cs="Times New Roman"/>
          <w:i/>
          <w:iCs/>
          <w:color w:val="000000" w:themeColor="text1"/>
        </w:rPr>
      </w:pPr>
      <w:r w:rsidRPr="00DC46B5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Une koinè au milieu des dialectes : approcher l'intercompréhension scandinave supranationale par le local</w:t>
      </w:r>
    </w:p>
    <w:p w:rsidR="00F06EC3" w:rsidRPr="00DC46B5" w:rsidRDefault="00F06EC3">
      <w:pPr>
        <w:rPr>
          <w:rFonts w:ascii="Times New Roman" w:hAnsi="Times New Roman" w:cs="Times New Roman"/>
          <w:color w:val="000000" w:themeColor="text1"/>
        </w:rPr>
      </w:pPr>
    </w:p>
    <w:p w:rsidR="00951065" w:rsidRPr="00DC46B5" w:rsidRDefault="00951065" w:rsidP="00951065">
      <w:pPr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Salomé Fabry (Sorbonne Université, CeLiSo)</w:t>
      </w:r>
    </w:p>
    <w:p w:rsidR="00951065" w:rsidRPr="00DC46B5" w:rsidRDefault="00951065">
      <w:pPr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sujet en attente</w:t>
      </w:r>
    </w:p>
    <w:p w:rsidR="001413A5" w:rsidRPr="00DC46B5" w:rsidRDefault="001413A5">
      <w:pPr>
        <w:rPr>
          <w:rFonts w:ascii="Times New Roman" w:hAnsi="Times New Roman" w:cs="Times New Roman"/>
          <w:color w:val="000000" w:themeColor="text1"/>
        </w:rPr>
      </w:pPr>
    </w:p>
    <w:p w:rsidR="000F5C8F" w:rsidRPr="00DC46B5" w:rsidRDefault="000F5C8F" w:rsidP="000F5C8F">
      <w:pPr>
        <w:ind w:firstLine="708"/>
        <w:rPr>
          <w:rFonts w:ascii="Times New Roman" w:hAnsi="Times New Roman" w:cs="Times New Roman"/>
          <w:b/>
          <w:bCs/>
          <w:color w:val="000000" w:themeColor="text1"/>
        </w:rPr>
      </w:pPr>
      <w:r w:rsidRPr="00DC46B5">
        <w:rPr>
          <w:rFonts w:ascii="Times New Roman" w:hAnsi="Times New Roman" w:cs="Times New Roman"/>
          <w:b/>
          <w:bCs/>
          <w:color w:val="000000" w:themeColor="text1"/>
        </w:rPr>
        <w:t xml:space="preserve">Séance du </w:t>
      </w:r>
      <w:r w:rsidR="00841864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DC46B5">
        <w:rPr>
          <w:rFonts w:ascii="Times New Roman" w:hAnsi="Times New Roman" w:cs="Times New Roman"/>
          <w:b/>
          <w:bCs/>
          <w:color w:val="000000" w:themeColor="text1"/>
        </w:rPr>
        <w:t xml:space="preserve"> décembre</w:t>
      </w:r>
    </w:p>
    <w:p w:rsidR="000F5C8F" w:rsidRPr="00DC46B5" w:rsidRDefault="000F5C8F" w:rsidP="000F5C8F">
      <w:pPr>
        <w:ind w:firstLine="708"/>
        <w:rPr>
          <w:rFonts w:ascii="Times New Roman" w:hAnsi="Times New Roman" w:cs="Times New Roman"/>
          <w:color w:val="000000" w:themeColor="text1"/>
        </w:rPr>
      </w:pPr>
    </w:p>
    <w:p w:rsidR="000F5C8F" w:rsidRPr="00DC46B5" w:rsidRDefault="000F5C8F">
      <w:pPr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Nathalie Balent (Sorbonne Nouvelle)</w:t>
      </w:r>
    </w:p>
    <w:p w:rsidR="000F5C8F" w:rsidRPr="00DC46B5" w:rsidRDefault="000F5C8F">
      <w:pPr>
        <w:rPr>
          <w:rFonts w:ascii="Times New Roman" w:hAnsi="Times New Roman" w:cs="Times New Roman"/>
          <w:i/>
          <w:iCs/>
          <w:color w:val="000000" w:themeColor="text1"/>
        </w:rPr>
      </w:pPr>
      <w:r w:rsidRPr="00DC46B5">
        <w:rPr>
          <w:rFonts w:ascii="Times New Roman" w:hAnsi="Times New Roman" w:cs="Times New Roman"/>
          <w:i/>
          <w:iCs/>
          <w:color w:val="000000" w:themeColor="text1"/>
        </w:rPr>
        <w:t>Diachronie des déictiques spatiaux en allemand</w:t>
      </w:r>
    </w:p>
    <w:p w:rsidR="00F06EC3" w:rsidRPr="00DC46B5" w:rsidRDefault="00F06EC3">
      <w:pPr>
        <w:rPr>
          <w:rFonts w:ascii="Times New Roman" w:hAnsi="Times New Roman" w:cs="Times New Roman"/>
          <w:color w:val="000000" w:themeColor="text1"/>
        </w:rPr>
      </w:pPr>
    </w:p>
    <w:p w:rsidR="00951065" w:rsidRPr="00DC46B5" w:rsidRDefault="00751FF5">
      <w:pPr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Valentin Rousselet (Sorbonne Université, CeLiSo)</w:t>
      </w:r>
    </w:p>
    <w:p w:rsidR="00751FF5" w:rsidRPr="00DC46B5" w:rsidRDefault="00EF5281">
      <w:pPr>
        <w:rPr>
          <w:rFonts w:ascii="Times New Roman" w:hAnsi="Times New Roman" w:cs="Times New Roman"/>
          <w:color w:val="000000" w:themeColor="text1"/>
        </w:rPr>
      </w:pPr>
      <w:r w:rsidRPr="00DC46B5">
        <w:rPr>
          <w:rFonts w:ascii="Times New Roman" w:hAnsi="Times New Roman" w:cs="Times New Roman"/>
          <w:color w:val="000000" w:themeColor="text1"/>
        </w:rPr>
        <w:t>sujet en attente</w:t>
      </w:r>
    </w:p>
    <w:p w:rsidR="00F06EC3" w:rsidRDefault="00F06EC3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194ABF" w:rsidRDefault="00194ABF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194ABF" w:rsidRDefault="00194ABF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194ABF" w:rsidRDefault="00194ABF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DC46B5" w:rsidRPr="00194ABF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194ABF">
        <w:rPr>
          <w:rFonts w:ascii="Times New Roman" w:eastAsia="Times New Roman" w:hAnsi="Times New Roman" w:cs="Times New Roman"/>
          <w:color w:val="000000" w:themeColor="text1"/>
          <w:lang w:eastAsia="fr-FR"/>
        </w:rPr>
        <w:t>30</w:t>
      </w:r>
      <w:r w:rsidR="00194AB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janvier</w:t>
      </w:r>
    </w:p>
    <w:p w:rsid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</w:pPr>
    </w:p>
    <w:p w:rsidR="00DC46B5" w:rsidRP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DC46B5" w:rsidRP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DC46B5">
        <w:rPr>
          <w:rFonts w:ascii="Times New Roman" w:eastAsia="Times New Roman" w:hAnsi="Times New Roman" w:cs="Times New Roman"/>
          <w:color w:val="000000" w:themeColor="text1"/>
          <w:lang w:eastAsia="fr-FR"/>
        </w:rPr>
        <w:t>27 février</w:t>
      </w:r>
    </w:p>
    <w:p w:rsidR="00DC46B5" w:rsidRPr="00DC46B5" w:rsidRDefault="00DC46B5" w:rsidP="00F06EC3">
      <w:pPr>
        <w:spacing w:line="36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C46B5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Arnaud Godet </w:t>
      </w: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>(Univ Caen)</w:t>
      </w:r>
      <w:r w:rsidR="00194ABF">
        <w:rPr>
          <w:rFonts w:ascii="Times New Roman" w:eastAsia="Times New Roman" w:hAnsi="Times New Roman" w:cs="Times New Roman"/>
          <w:color w:val="000000" w:themeColor="text1"/>
          <w:lang w:eastAsia="fr-FR"/>
        </w:rPr>
        <w:t> </w:t>
      </w:r>
      <w:r w:rsidR="00194ABF">
        <w:rPr>
          <w:rFonts w:ascii="Times New Roman" w:hAnsi="Times New Roman" w:cs="Times New Roman"/>
          <w:color w:val="000000" w:themeColor="text1"/>
          <w:shd w:val="clear" w:color="auto" w:fill="FFFFFF"/>
        </w:rPr>
        <w:t>: L</w:t>
      </w:r>
      <w:r w:rsidRPr="00DC46B5">
        <w:rPr>
          <w:rFonts w:ascii="Times New Roman" w:hAnsi="Times New Roman" w:cs="Times New Roman"/>
          <w:color w:val="000000" w:themeColor="text1"/>
          <w:shd w:val="clear" w:color="auto" w:fill="FFFFFF"/>
        </w:rPr>
        <w:t>es verbes semi-lexicaux du finnois : questions de méthode</w:t>
      </w:r>
    </w:p>
    <w:p w:rsidR="00DC46B5" w:rsidRP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DC46B5" w:rsidRP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DC46B5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27 mars </w:t>
      </w:r>
    </w:p>
    <w:p w:rsid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DC46B5">
        <w:rPr>
          <w:rFonts w:ascii="Times New Roman" w:eastAsia="Times New Roman" w:hAnsi="Times New Roman" w:cs="Times New Roman"/>
          <w:color w:val="000000" w:themeColor="text1"/>
          <w:lang w:eastAsia="fr-FR"/>
        </w:rPr>
        <w:t>Alexandra Moni</w:t>
      </w:r>
      <w:r w:rsidR="00194ABF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(Sorbonne Université) : L’</w:t>
      </w:r>
      <w:r w:rsidRPr="00DC46B5">
        <w:rPr>
          <w:rFonts w:ascii="Times New Roman" w:eastAsia="Times New Roman" w:hAnsi="Times New Roman" w:cs="Times New Roman"/>
          <w:color w:val="000000" w:themeColor="text1"/>
          <w:lang w:eastAsia="fr-FR"/>
        </w:rPr>
        <w:t>article onomastique en allemand médiéval</w:t>
      </w:r>
    </w:p>
    <w:p w:rsid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p w:rsid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>17 avril</w:t>
      </w:r>
    </w:p>
    <w:p w:rsidR="00DC46B5" w:rsidRPr="00DC46B5" w:rsidRDefault="00DC46B5" w:rsidP="00F06EC3">
      <w:pPr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fr-FR"/>
        </w:rPr>
      </w:pPr>
    </w:p>
    <w:sectPr w:rsidR="00DC46B5" w:rsidRPr="00DC46B5" w:rsidSect="00F227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1EEC"/>
    <w:multiLevelType w:val="multilevel"/>
    <w:tmpl w:val="DB98E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659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AB"/>
    <w:rsid w:val="000A26C7"/>
    <w:rsid w:val="000F5C8F"/>
    <w:rsid w:val="0010647E"/>
    <w:rsid w:val="001413A5"/>
    <w:rsid w:val="00194ABF"/>
    <w:rsid w:val="00751FF5"/>
    <w:rsid w:val="00841864"/>
    <w:rsid w:val="009406AB"/>
    <w:rsid w:val="00951065"/>
    <w:rsid w:val="00B512C7"/>
    <w:rsid w:val="00C33A5F"/>
    <w:rsid w:val="00C6461B"/>
    <w:rsid w:val="00DC46B5"/>
    <w:rsid w:val="00E72C37"/>
    <w:rsid w:val="00EF5281"/>
    <w:rsid w:val="00F06EC3"/>
    <w:rsid w:val="00F2272D"/>
    <w:rsid w:val="00F9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1CF16B"/>
  <w15:chartTrackingRefBased/>
  <w15:docId w15:val="{C463AC2B-954F-5B4C-87F1-E15B5411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F06E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06EC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F06EC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F06EC3"/>
    <w:rPr>
      <w:i/>
      <w:iCs/>
    </w:rPr>
  </w:style>
  <w:style w:type="paragraph" w:customStyle="1" w:styleId="widget-container">
    <w:name w:val="widget-container"/>
    <w:basedOn w:val="Normal"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06EC3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06EC3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06EC3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06EC3"/>
    <w:rPr>
      <w:rFonts w:ascii="Arial" w:eastAsia="Times New Roman" w:hAnsi="Arial" w:cs="Arial"/>
      <w:vanish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F06EC3"/>
    <w:rPr>
      <w:color w:val="0000FF"/>
      <w:u w:val="single"/>
    </w:rPr>
  </w:style>
  <w:style w:type="character" w:customStyle="1" w:styleId="screen-reader-text">
    <w:name w:val="screen-reader-text"/>
    <w:basedOn w:val="Policepardfaut"/>
    <w:rsid w:val="00F06EC3"/>
  </w:style>
  <w:style w:type="character" w:customStyle="1" w:styleId="mc-date">
    <w:name w:val="mc-date"/>
    <w:basedOn w:val="Policepardfaut"/>
    <w:rsid w:val="00F06EC3"/>
  </w:style>
  <w:style w:type="paragraph" w:customStyle="1" w:styleId="my-calendar-prev">
    <w:name w:val="my-calendar-prev"/>
    <w:basedOn w:val="Normal"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maybe-hide">
    <w:name w:val="maybe-hide"/>
    <w:basedOn w:val="Policepardfaut"/>
    <w:rsid w:val="00F06EC3"/>
  </w:style>
  <w:style w:type="paragraph" w:customStyle="1" w:styleId="my-calendar-today">
    <w:name w:val="my-calendar-today"/>
    <w:basedOn w:val="Normal"/>
    <w:rsid w:val="00F06E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F5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5128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07458">
                  <w:marLeft w:val="300"/>
                  <w:marRight w:val="270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7085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1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75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2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2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8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38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44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8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13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15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26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8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9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7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2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6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73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1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4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35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0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7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9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31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1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8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42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5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13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36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5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4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283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3494">
              <w:marLeft w:val="0"/>
              <w:marRight w:val="0"/>
              <w:marTop w:val="0"/>
              <w:marBottom w:val="0"/>
              <w:divBdr>
                <w:top w:val="single" w:sz="24" w:space="14" w:color="FFB700"/>
                <w:left w:val="none" w:sz="0" w:space="0" w:color="auto"/>
                <w:bottom w:val="none" w:sz="0" w:space="14" w:color="auto"/>
                <w:right w:val="none" w:sz="0" w:space="0" w:color="auto"/>
              </w:divBdr>
            </w:div>
          </w:divsChild>
        </w:div>
      </w:divsChild>
    </w:div>
    <w:div w:id="1524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lphine.pasque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313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Pasques</dc:creator>
  <cp:keywords/>
  <dc:description/>
  <cp:lastModifiedBy>Delphine Pasques</cp:lastModifiedBy>
  <cp:revision>11</cp:revision>
  <dcterms:created xsi:type="dcterms:W3CDTF">2025-09-30T10:19:00Z</dcterms:created>
  <dcterms:modified xsi:type="dcterms:W3CDTF">2025-10-21T09:00:00Z</dcterms:modified>
</cp:coreProperties>
</file>